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B4" w:rsidRDefault="00F00EB4" w:rsidP="00F00EB4">
      <w:pPr>
        <w:spacing w:after="0" w:line="240" w:lineRule="auto"/>
        <w:rPr>
          <w:b/>
        </w:rPr>
      </w:pPr>
    </w:p>
    <w:p w:rsidR="00F00EB4" w:rsidRPr="000425E9" w:rsidRDefault="00F00EB4" w:rsidP="00F00EB4">
      <w:pPr>
        <w:tabs>
          <w:tab w:val="left" w:pos="2228"/>
        </w:tabs>
        <w:jc w:val="center"/>
        <w:rPr>
          <w:rFonts w:ascii="Calibri" w:hAnsi="Calibri"/>
          <w:b/>
          <w:i/>
        </w:rPr>
      </w:pPr>
      <w:r w:rsidRPr="000425E9">
        <w:rPr>
          <w:rFonts w:ascii="Calibri" w:hAnsi="Calibri"/>
          <w:b/>
          <w:i/>
        </w:rPr>
        <w:t>Materia: Geografía</w:t>
      </w:r>
      <w:r w:rsidRPr="000425E9">
        <w:rPr>
          <w:rFonts w:ascii="Calibri" w:hAnsi="Calibri"/>
          <w:b/>
          <w:i/>
        </w:rPr>
        <w:tab/>
        <w:t xml:space="preserve">                                                                                                                                                                  Profesora:   Vera, Pamela                                                                                             </w:t>
      </w:r>
      <w:r>
        <w:rPr>
          <w:rFonts w:ascii="Calibri" w:hAnsi="Calibri"/>
          <w:b/>
          <w:i/>
        </w:rPr>
        <w:t xml:space="preserve">                       Año: 2020</w:t>
      </w:r>
    </w:p>
    <w:p w:rsidR="00F00EB4" w:rsidRPr="005E30B7" w:rsidRDefault="00F00EB4" w:rsidP="00F00EB4">
      <w:pPr>
        <w:jc w:val="both"/>
        <w:rPr>
          <w:rFonts w:ascii="Calibri" w:hAnsi="Calibri"/>
          <w:i/>
        </w:rPr>
      </w:pPr>
      <w:r>
        <w:rPr>
          <w:rFonts w:ascii="Calibri" w:hAnsi="Calibri"/>
          <w:b/>
          <w:i/>
        </w:rPr>
        <w:t xml:space="preserve">Curso: 5°    </w:t>
      </w:r>
      <w:r w:rsidRPr="005E30B7">
        <w:rPr>
          <w:rFonts w:ascii="Calibri" w:hAnsi="Calibri"/>
          <w:b/>
          <w:i/>
        </w:rPr>
        <w:t>División:</w:t>
      </w:r>
      <w:r w:rsidRPr="005E30B7">
        <w:rPr>
          <w:rFonts w:ascii="Calibri" w:hAnsi="Calibri"/>
          <w:i/>
        </w:rPr>
        <w:t>……….</w:t>
      </w:r>
      <w:r>
        <w:rPr>
          <w:rFonts w:ascii="Calibri" w:hAnsi="Calibri"/>
          <w:i/>
        </w:rPr>
        <w:t xml:space="preserve">                                                                                                          </w:t>
      </w:r>
      <w:r w:rsidRPr="005E30B7">
        <w:rPr>
          <w:rFonts w:ascii="Calibri" w:hAnsi="Calibri"/>
          <w:b/>
          <w:i/>
        </w:rPr>
        <w:t>Alumno:</w:t>
      </w:r>
      <w:r w:rsidRPr="005E30B7">
        <w:rPr>
          <w:rFonts w:ascii="Calibri" w:hAnsi="Calibri"/>
          <w:i/>
        </w:rPr>
        <w:t>…………………………….</w:t>
      </w:r>
    </w:p>
    <w:p w:rsidR="00F00EB4" w:rsidRPr="005E30B7" w:rsidRDefault="00DA46D8" w:rsidP="00F00EB4">
      <w:pPr>
        <w:jc w:val="center"/>
        <w:rPr>
          <w:rFonts w:ascii="Calibri" w:hAnsi="Calibri"/>
          <w:b/>
          <w:i/>
        </w:rPr>
      </w:pPr>
      <w:r w:rsidRPr="00DA46D8">
        <w:rPr>
          <w:rFonts w:ascii="Calibri" w:hAnsi="Calibri"/>
          <w:b/>
          <w:i/>
          <w:noProof/>
        </w:rPr>
        <w:pict>
          <v:line id="_x0000_s1027" style="position:absolute;left:0;text-align:left;z-index:251662336" from="-5.9pt,3.3pt" to="522.15pt,3.3pt" strokeweight="1pt"/>
        </w:pict>
      </w:r>
    </w:p>
    <w:p w:rsidR="00F00EB4" w:rsidRDefault="00F00EB4" w:rsidP="00F00EB4">
      <w:pPr>
        <w:jc w:val="center"/>
        <w:rPr>
          <w:rFonts w:ascii="Calibri" w:hAnsi="Calibri"/>
          <w:b/>
          <w:i/>
          <w:sz w:val="28"/>
          <w:u w:val="single"/>
        </w:rPr>
      </w:pPr>
      <w:r w:rsidRPr="005E30B7">
        <w:rPr>
          <w:rFonts w:ascii="Calibri" w:hAnsi="Calibri"/>
          <w:b/>
          <w:i/>
          <w:sz w:val="28"/>
          <w:u w:val="single"/>
        </w:rPr>
        <w:t xml:space="preserve">Actividades de diagnóstico </w:t>
      </w:r>
    </w:p>
    <w:p w:rsidR="00F00EB4" w:rsidRDefault="00F00EB4" w:rsidP="00F00EB4">
      <w:pPr>
        <w:jc w:val="both"/>
        <w:rPr>
          <w:b/>
        </w:rPr>
      </w:pPr>
      <w:r w:rsidRPr="0010319F">
        <w:rPr>
          <w:rFonts w:ascii="Calibri" w:hAnsi="Calibri"/>
          <w:szCs w:val="20"/>
        </w:rPr>
        <w:t>OBJETIVO: Con la finalidad de intentar conocer las capacidades y valores con la que cuentan los alumnos se procederá a la realización de las siguientes actividades correspondiente al diagnóstico. Se evaluará conceptualmente (MB B, REGULAR O MAL). Se tendrá en cuenta los saberes previos, la Corrección de los mapas en la carpeta y la búsqueda de información.</w:t>
      </w:r>
    </w:p>
    <w:p w:rsidR="00F00EB4" w:rsidRPr="00AE726C" w:rsidRDefault="00AE726C" w:rsidP="00AE726C">
      <w:pPr>
        <w:spacing w:after="0" w:line="240" w:lineRule="auto"/>
        <w:ind w:left="720"/>
        <w:jc w:val="both"/>
        <w:rPr>
          <w:rFonts w:ascii="Calibri" w:hAnsi="Calibri"/>
          <w:b/>
          <w:i/>
        </w:rPr>
      </w:pPr>
      <w:r w:rsidRPr="00AE726C">
        <w:rPr>
          <w:rFonts w:ascii="Calibri" w:hAnsi="Calibri"/>
          <w:b/>
          <w:i/>
        </w:rPr>
        <w:t>SEGUNDA PARTE:</w:t>
      </w:r>
    </w:p>
    <w:p w:rsidR="00AE726C" w:rsidRPr="00AE726C" w:rsidRDefault="00AE726C" w:rsidP="00AE726C">
      <w:pPr>
        <w:spacing w:after="0" w:line="240" w:lineRule="auto"/>
        <w:ind w:left="720"/>
        <w:jc w:val="both"/>
        <w:rPr>
          <w:rFonts w:ascii="Calibri" w:hAnsi="Calibri"/>
          <w:b/>
          <w:i/>
        </w:rPr>
      </w:pPr>
    </w:p>
    <w:p w:rsidR="008A0949" w:rsidRPr="00F00EB4" w:rsidRDefault="005220A2" w:rsidP="00536D62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F00EB4">
        <w:rPr>
          <w:rFonts w:ascii="Calibri" w:hAnsi="Calibri"/>
        </w:rPr>
        <w:t xml:space="preserve"> </w:t>
      </w:r>
      <w:r w:rsidR="008A0949" w:rsidRPr="00F00EB4">
        <w:rPr>
          <w:rFonts w:ascii="Calibri" w:hAnsi="Calibri"/>
        </w:rPr>
        <w:t xml:space="preserve"> ¿Qué son los Recursos Naturales? ¿Cómo se clasifica?</w:t>
      </w:r>
    </w:p>
    <w:p w:rsidR="00F00EB4" w:rsidRPr="00F00EB4" w:rsidRDefault="0028396F" w:rsidP="00F00EB4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F00EB4">
        <w:rPr>
          <w:rFonts w:ascii="Calibri" w:hAnsi="Calibri"/>
        </w:rPr>
        <w:t xml:space="preserve"> </w:t>
      </w:r>
      <w:r w:rsidR="00AC0610" w:rsidRPr="00F00EB4">
        <w:rPr>
          <w:rFonts w:ascii="Calibri" w:hAnsi="Calibri"/>
        </w:rPr>
        <w:t>realizar un cuadro comparativo con las</w:t>
      </w:r>
      <w:r w:rsidR="008A0949" w:rsidRPr="00F00EB4">
        <w:rPr>
          <w:rFonts w:ascii="Calibri" w:hAnsi="Calibri"/>
        </w:rPr>
        <w:t xml:space="preserve"> principales</w:t>
      </w:r>
      <w:r w:rsidR="00AC0610" w:rsidRPr="00F00EB4">
        <w:rPr>
          <w:rFonts w:ascii="Calibri" w:hAnsi="Calibri"/>
        </w:rPr>
        <w:t xml:space="preserve"> características de los países centrales, periféricos y </w:t>
      </w:r>
      <w:proofErr w:type="spellStart"/>
      <w:r w:rsidR="00AC0610" w:rsidRPr="00F00EB4">
        <w:rPr>
          <w:rFonts w:ascii="Calibri" w:hAnsi="Calibri"/>
        </w:rPr>
        <w:t>semiper</w:t>
      </w:r>
      <w:r w:rsidR="008A0949" w:rsidRPr="00F00EB4">
        <w:rPr>
          <w:rFonts w:ascii="Calibri" w:hAnsi="Calibri"/>
        </w:rPr>
        <w:t>ifé</w:t>
      </w:r>
      <w:r w:rsidR="00AC0610" w:rsidRPr="00F00EB4">
        <w:rPr>
          <w:rFonts w:ascii="Calibri" w:hAnsi="Calibri"/>
        </w:rPr>
        <w:t>ricos</w:t>
      </w:r>
      <w:proofErr w:type="spellEnd"/>
      <w:r w:rsidR="00AC0610" w:rsidRPr="00F00EB4">
        <w:rPr>
          <w:rFonts w:ascii="Calibri" w:hAnsi="Calibri"/>
        </w:rPr>
        <w:t>.</w:t>
      </w:r>
      <w:r w:rsidR="00F00EB4" w:rsidRPr="00F00EB4">
        <w:rPr>
          <w:rFonts w:ascii="Calibri" w:hAnsi="Calibri"/>
        </w:rPr>
        <w:t xml:space="preserve"> Cita ejemplos de países para cada caso.</w:t>
      </w:r>
    </w:p>
    <w:p w:rsidR="00F00EB4" w:rsidRPr="00F00EB4" w:rsidRDefault="00BB6242" w:rsidP="00F00EB4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F00EB4">
        <w:rPr>
          <w:rFonts w:ascii="Calibri" w:hAnsi="Calibri"/>
        </w:rPr>
        <w:t xml:space="preserve"> ¿Qué es Estado y Nación? ¿Cuál es la función del Estado? </w:t>
      </w:r>
    </w:p>
    <w:p w:rsidR="00BB6242" w:rsidRDefault="00BB6242" w:rsidP="00DA4BA7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F00EB4">
        <w:rPr>
          <w:rFonts w:ascii="Calibri" w:hAnsi="Calibri"/>
        </w:rPr>
        <w:t xml:space="preserve"> Características de un Estado Neoliberal.</w:t>
      </w:r>
      <w:r w:rsidR="00F00EB4" w:rsidRPr="00F00EB4">
        <w:rPr>
          <w:rFonts w:ascii="Calibri" w:hAnsi="Calibri"/>
        </w:rPr>
        <w:t xml:space="preserve"> </w:t>
      </w:r>
      <w:r w:rsidRPr="00F00EB4">
        <w:rPr>
          <w:rFonts w:ascii="Calibri" w:hAnsi="Calibri"/>
        </w:rPr>
        <w:t xml:space="preserve"> ¿A qué hacemos referencia cuando hablamos de globalización? De ejemplos.</w:t>
      </w:r>
    </w:p>
    <w:p w:rsidR="00F00EB4" w:rsidRPr="00F00EB4" w:rsidRDefault="00F00EB4" w:rsidP="00F00EB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Arial Unicode MS"/>
          <w:b/>
        </w:rPr>
      </w:pPr>
      <w:r w:rsidRPr="00F00EB4">
        <w:rPr>
          <w:rFonts w:eastAsia="Arial Unicode MS"/>
          <w:b/>
        </w:rPr>
        <w:t xml:space="preserve">En base a un mapa </w:t>
      </w:r>
      <w:proofErr w:type="spellStart"/>
      <w:r w:rsidRPr="00F00EB4">
        <w:rPr>
          <w:rFonts w:eastAsia="Arial Unicode MS"/>
          <w:b/>
        </w:rPr>
        <w:t>planisférico</w:t>
      </w:r>
      <w:proofErr w:type="spellEnd"/>
      <w:r w:rsidRPr="00F00EB4">
        <w:rPr>
          <w:rFonts w:eastAsia="Arial Unicode MS"/>
          <w:b/>
        </w:rPr>
        <w:t xml:space="preserve">, realizar las siguientes consignas a fin de poner en práctica los conocimientos previos sobre el espacio a trabajar. </w:t>
      </w:r>
    </w:p>
    <w:p w:rsidR="00F00EB4" w:rsidRPr="00F00EB4" w:rsidRDefault="00F00EB4" w:rsidP="00F00E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Arial Unicode MS"/>
        </w:rPr>
      </w:pPr>
      <w:r w:rsidRPr="00F00EB4">
        <w:rPr>
          <w:rFonts w:eastAsia="Arial Unicode MS"/>
        </w:rPr>
        <w:t>Señalar las divisiones de América.</w:t>
      </w:r>
    </w:p>
    <w:p w:rsidR="00F00EB4" w:rsidRDefault="00F00EB4" w:rsidP="00F00EB4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Los océanos, continentes, un paralelo y un meridiano, los diferentes hemisferios.</w:t>
      </w:r>
    </w:p>
    <w:p w:rsidR="00F00EB4" w:rsidRDefault="00F00EB4" w:rsidP="00F00EB4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alibri" w:hAnsi="Calibri"/>
          <w:szCs w:val="20"/>
        </w:rPr>
      </w:pPr>
      <w:r w:rsidRPr="00DB1E45">
        <w:rPr>
          <w:rFonts w:ascii="Calibri" w:hAnsi="Calibri"/>
          <w:szCs w:val="20"/>
        </w:rPr>
        <w:t>Señalar países limítrofes de la ARGENTINA; mares que bañan nuestras costas</w:t>
      </w:r>
    </w:p>
    <w:p w:rsidR="00F00EB4" w:rsidRPr="00F00EB4" w:rsidRDefault="00F00EB4" w:rsidP="00F00EB4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alibri" w:hAnsi="Calibri"/>
        </w:rPr>
      </w:pPr>
      <w:r w:rsidRPr="00F00EB4">
        <w:rPr>
          <w:rFonts w:ascii="Calibri" w:hAnsi="Calibri"/>
          <w:szCs w:val="20"/>
        </w:rPr>
        <w:t>Sombrear la cordillera de los Andes y las llanuras de nuestro país. Y marcar el río de la plata.</w:t>
      </w:r>
    </w:p>
    <w:sectPr w:rsidR="00F00EB4" w:rsidRPr="00F00EB4" w:rsidSect="00F00EB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36C"/>
    <w:multiLevelType w:val="hybridMultilevel"/>
    <w:tmpl w:val="EB06CA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F7A"/>
    <w:multiLevelType w:val="hybridMultilevel"/>
    <w:tmpl w:val="C7A804F8"/>
    <w:lvl w:ilvl="0" w:tplc="0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F17F1"/>
    <w:multiLevelType w:val="hybridMultilevel"/>
    <w:tmpl w:val="5B52CC76"/>
    <w:lvl w:ilvl="0" w:tplc="52260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47EC5"/>
    <w:multiLevelType w:val="hybridMultilevel"/>
    <w:tmpl w:val="27CE93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E3D3B"/>
    <w:multiLevelType w:val="hybridMultilevel"/>
    <w:tmpl w:val="76401B04"/>
    <w:lvl w:ilvl="0" w:tplc="B32E8B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60329"/>
    <w:multiLevelType w:val="hybridMultilevel"/>
    <w:tmpl w:val="ECFE94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20A2"/>
    <w:rsid w:val="000F2C84"/>
    <w:rsid w:val="001477E7"/>
    <w:rsid w:val="00255251"/>
    <w:rsid w:val="0028396F"/>
    <w:rsid w:val="00502281"/>
    <w:rsid w:val="005220A2"/>
    <w:rsid w:val="00536D62"/>
    <w:rsid w:val="00577232"/>
    <w:rsid w:val="005F5EDF"/>
    <w:rsid w:val="006E255A"/>
    <w:rsid w:val="00831F6A"/>
    <w:rsid w:val="008A0949"/>
    <w:rsid w:val="00902922"/>
    <w:rsid w:val="00910DCA"/>
    <w:rsid w:val="009572B6"/>
    <w:rsid w:val="00975797"/>
    <w:rsid w:val="009A23C1"/>
    <w:rsid w:val="009E410B"/>
    <w:rsid w:val="00AC0610"/>
    <w:rsid w:val="00AD3C5D"/>
    <w:rsid w:val="00AE726C"/>
    <w:rsid w:val="00B41808"/>
    <w:rsid w:val="00BB6242"/>
    <w:rsid w:val="00BE08B5"/>
    <w:rsid w:val="00CD7290"/>
    <w:rsid w:val="00D95B57"/>
    <w:rsid w:val="00DA46D8"/>
    <w:rsid w:val="00DA4BA7"/>
    <w:rsid w:val="00E87B66"/>
    <w:rsid w:val="00F00EB4"/>
    <w:rsid w:val="00F111E3"/>
    <w:rsid w:val="00F3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0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Pame-Cris</dc:creator>
  <cp:lastModifiedBy>mipc</cp:lastModifiedBy>
  <cp:revision>2</cp:revision>
  <dcterms:created xsi:type="dcterms:W3CDTF">2020-03-16T20:29:00Z</dcterms:created>
  <dcterms:modified xsi:type="dcterms:W3CDTF">2020-03-16T20:29:00Z</dcterms:modified>
</cp:coreProperties>
</file>